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398C" w14:textId="2E01976C" w:rsidR="003610B4" w:rsidRDefault="004179E4" w:rsidP="004179E4">
      <w:pPr>
        <w:pStyle w:val="Heading1"/>
        <w:jc w:val="center"/>
        <w:rPr>
          <w:rStyle w:val="TitleChar"/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AAD6CE0" wp14:editId="4A36A916">
            <wp:extent cx="8162725" cy="721453"/>
            <wp:effectExtent l="0" t="0" r="3810" b="2540"/>
            <wp:docPr id="5" name="Picture 5" descr="VDOE Region 4 -Training and Technical Assistance Center, George Mason Universit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eader- VOE Region 4 -Training and Technical Assistance Center - George Mason University 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9088" cy="73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9EAEB" w14:textId="2C48F4F6" w:rsidR="007F3570" w:rsidRPr="007F3570" w:rsidRDefault="007F3570" w:rsidP="007F3570">
      <w:pPr>
        <w:pStyle w:val="Heading1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7F3570">
        <w:rPr>
          <w:rFonts w:ascii="Arial" w:hAnsi="Arial" w:cs="Arial"/>
          <w:b/>
          <w:color w:val="262626" w:themeColor="text1" w:themeTint="D9"/>
          <w:sz w:val="28"/>
          <w:szCs w:val="28"/>
        </w:rPr>
        <w:t>Rubric – HLP 6 Use Assessment Data, Analyze Instructional Practices and Made Adjustments that Improve Student Outcomes</w:t>
      </w:r>
    </w:p>
    <w:p w14:paraId="4801249A" w14:textId="698EE905" w:rsidR="009324FF" w:rsidRPr="00435CAE" w:rsidRDefault="001A530B" w:rsidP="004179E4">
      <w:pPr>
        <w:pStyle w:val="ListParagraph"/>
        <w:spacing w:line="276" w:lineRule="auto"/>
        <w:ind w:left="1080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435CAE">
        <w:rPr>
          <w:rStyle w:val="TitleChar"/>
          <w:rFonts w:ascii="Arial" w:hAnsi="Arial" w:cs="Arial"/>
          <w:sz w:val="24"/>
          <w:szCs w:val="24"/>
        </w:rPr>
        <w:t>Embedded</w:t>
      </w:r>
      <w:r w:rsidR="007F3570" w:rsidRPr="00435CAE">
        <w:rPr>
          <w:rStyle w:val="TitleChar"/>
          <w:rFonts w:ascii="Arial" w:hAnsi="Arial" w:cs="Arial"/>
          <w:sz w:val="24"/>
          <w:szCs w:val="24"/>
        </w:rPr>
        <w:t xml:space="preserve"> HLP</w:t>
      </w:r>
      <w:r w:rsidR="004179E4" w:rsidRPr="00435CAE">
        <w:rPr>
          <w:rStyle w:val="TitleChar"/>
          <w:rFonts w:ascii="Arial" w:hAnsi="Arial" w:cs="Arial"/>
          <w:sz w:val="24"/>
          <w:szCs w:val="24"/>
        </w:rPr>
        <w:t>s</w:t>
      </w:r>
      <w:r w:rsidR="007F3570" w:rsidRPr="00435CAE">
        <w:rPr>
          <w:rStyle w:val="TitleChar"/>
          <w:rFonts w:ascii="Arial" w:hAnsi="Arial" w:cs="Arial"/>
          <w:sz w:val="24"/>
          <w:szCs w:val="24"/>
        </w:rPr>
        <w:t>:</w:t>
      </w:r>
      <w:r w:rsidR="00C232FB" w:rsidRPr="00435CAE">
        <w:rPr>
          <w:rStyle w:val="TitleChar"/>
          <w:rFonts w:ascii="Arial" w:hAnsi="Arial" w:cs="Arial"/>
          <w:sz w:val="24"/>
          <w:szCs w:val="24"/>
        </w:rPr>
        <w:t xml:space="preserve"> </w:t>
      </w:r>
      <w:hyperlink r:id="rId12" w:history="1">
        <w:r w:rsidR="00C232FB" w:rsidRPr="00435CAE">
          <w:rPr>
            <w:rStyle w:val="Hyperlink"/>
            <w:rFonts w:ascii="Arial" w:eastAsia="Times New Roman" w:hAnsi="Arial" w:cs="Arial"/>
            <w:sz w:val="24"/>
            <w:szCs w:val="24"/>
          </w:rPr>
          <w:t>HLP 4</w:t>
        </w:r>
      </w:hyperlink>
      <w:r w:rsidR="00C232FB" w:rsidRPr="00435CAE">
        <w:rPr>
          <w:rFonts w:ascii="Arial" w:eastAsia="Times New Roman" w:hAnsi="Arial" w:cs="Arial"/>
          <w:sz w:val="24"/>
          <w:szCs w:val="24"/>
        </w:rPr>
        <w:t xml:space="preserve">, </w:t>
      </w:r>
      <w:hyperlink r:id="rId13" w:history="1">
        <w:r w:rsidR="00C232FB" w:rsidRPr="00435CAE">
          <w:rPr>
            <w:rStyle w:val="Hyperlink"/>
            <w:rFonts w:ascii="Arial" w:eastAsia="Times New Roman" w:hAnsi="Arial" w:cs="Arial"/>
            <w:sz w:val="24"/>
            <w:szCs w:val="24"/>
          </w:rPr>
          <w:t>HLP 5</w:t>
        </w:r>
      </w:hyperlink>
      <w:r w:rsidR="00C232FB" w:rsidRPr="00435CAE">
        <w:rPr>
          <w:rStyle w:val="Hyperlink"/>
          <w:rFonts w:ascii="Arial" w:eastAsia="Times New Roman" w:hAnsi="Arial" w:cs="Arial"/>
          <w:sz w:val="24"/>
          <w:szCs w:val="24"/>
          <w:u w:val="none"/>
        </w:rPr>
        <w:t xml:space="preserve">, </w:t>
      </w:r>
      <w:hyperlink r:id="rId14" w:history="1">
        <w:r w:rsidR="009324FF" w:rsidRPr="00435CAE">
          <w:rPr>
            <w:rStyle w:val="Hyperlink"/>
            <w:rFonts w:ascii="Arial" w:eastAsia="Times New Roman" w:hAnsi="Arial" w:cs="Arial"/>
            <w:sz w:val="24"/>
            <w:szCs w:val="24"/>
          </w:rPr>
          <w:t>HLP 11</w:t>
        </w:r>
      </w:hyperlink>
      <w:r w:rsidR="004179E4" w:rsidRPr="00435CAE">
        <w:rPr>
          <w:rFonts w:ascii="Arial" w:eastAsia="Times New Roman" w:hAnsi="Arial" w:cs="Arial"/>
          <w:sz w:val="24"/>
          <w:szCs w:val="24"/>
        </w:rPr>
        <w:t xml:space="preserve">, </w:t>
      </w:r>
      <w:hyperlink r:id="rId15" w:history="1">
        <w:r w:rsidR="004179E4" w:rsidRPr="00435CAE">
          <w:rPr>
            <w:rStyle w:val="Hyperlink"/>
            <w:rFonts w:ascii="Arial" w:eastAsia="Times New Roman" w:hAnsi="Arial" w:cs="Arial"/>
            <w:sz w:val="24"/>
            <w:szCs w:val="24"/>
          </w:rPr>
          <w:t>HLP 12</w:t>
        </w:r>
      </w:hyperlink>
    </w:p>
    <w:tbl>
      <w:tblPr>
        <w:tblStyle w:val="TableGrid"/>
        <w:tblW w:w="14390" w:type="dxa"/>
        <w:tblLook w:val="06A0" w:firstRow="1" w:lastRow="0" w:firstColumn="1" w:lastColumn="0" w:noHBand="1" w:noVBand="1"/>
      </w:tblPr>
      <w:tblGrid>
        <w:gridCol w:w="1696"/>
        <w:gridCol w:w="1731"/>
        <w:gridCol w:w="1878"/>
        <w:gridCol w:w="1746"/>
        <w:gridCol w:w="1377"/>
        <w:gridCol w:w="2169"/>
        <w:gridCol w:w="1803"/>
        <w:gridCol w:w="1990"/>
      </w:tblGrid>
      <w:tr w:rsidR="00CB71BE" w:rsidRPr="00D01348" w14:paraId="554FC607" w14:textId="40223459" w:rsidTr="004179E4">
        <w:trPr>
          <w:tblHeader/>
        </w:trPr>
        <w:tc>
          <w:tcPr>
            <w:tcW w:w="1696" w:type="dxa"/>
          </w:tcPr>
          <w:bookmarkEnd w:id="0"/>
          <w:p w14:paraId="7241D649" w14:textId="19E2E00A" w:rsidR="00BE6B5A" w:rsidRPr="007F3570" w:rsidRDefault="007F1EE3" w:rsidP="007F1E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Rating</w:t>
            </w:r>
          </w:p>
        </w:tc>
        <w:tc>
          <w:tcPr>
            <w:tcW w:w="1731" w:type="dxa"/>
          </w:tcPr>
          <w:p w14:paraId="62C6B4F0" w14:textId="14199C36" w:rsidR="00BE6B5A" w:rsidRPr="007F3570" w:rsidRDefault="004E67B7" w:rsidP="001708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3570">
              <w:rPr>
                <w:rFonts w:ascii="Arial" w:hAnsi="Arial" w:cs="Arial"/>
                <w:b/>
                <w:bCs/>
                <w:sz w:val="24"/>
                <w:szCs w:val="24"/>
              </w:rPr>
              <w:t>Student</w:t>
            </w:r>
            <w:r w:rsidR="00654FE8" w:rsidRPr="007F35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Data</w:t>
            </w:r>
          </w:p>
        </w:tc>
        <w:tc>
          <w:tcPr>
            <w:tcW w:w="1878" w:type="dxa"/>
          </w:tcPr>
          <w:p w14:paraId="4CB365CB" w14:textId="07E16BFF" w:rsidR="00BE6B5A" w:rsidRPr="007F3570" w:rsidRDefault="00654FE8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b/>
                <w:sz w:val="24"/>
                <w:szCs w:val="24"/>
              </w:rPr>
              <w:t>Goals</w:t>
            </w:r>
          </w:p>
        </w:tc>
        <w:tc>
          <w:tcPr>
            <w:tcW w:w="1746" w:type="dxa"/>
          </w:tcPr>
          <w:p w14:paraId="195501FA" w14:textId="0DC8D01F" w:rsidR="00BE6B5A" w:rsidRPr="007F3570" w:rsidRDefault="00654FE8" w:rsidP="001708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3570">
              <w:rPr>
                <w:rFonts w:ascii="Arial" w:hAnsi="Arial" w:cs="Arial"/>
                <w:b/>
                <w:bCs/>
                <w:sz w:val="24"/>
                <w:szCs w:val="24"/>
              </w:rPr>
              <w:t>Interventions</w:t>
            </w:r>
          </w:p>
        </w:tc>
        <w:tc>
          <w:tcPr>
            <w:tcW w:w="1377" w:type="dxa"/>
          </w:tcPr>
          <w:p w14:paraId="1CF6D295" w14:textId="44D26019" w:rsidR="00BE6B5A" w:rsidRPr="007F3570" w:rsidRDefault="00654FE8" w:rsidP="0017087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b/>
                <w:sz w:val="24"/>
                <w:szCs w:val="24"/>
              </w:rPr>
              <w:t>Monitor Progress</w:t>
            </w:r>
          </w:p>
        </w:tc>
        <w:tc>
          <w:tcPr>
            <w:tcW w:w="2169" w:type="dxa"/>
          </w:tcPr>
          <w:p w14:paraId="6D399681" w14:textId="2F0FE6E1" w:rsidR="00BE6B5A" w:rsidRPr="007F3570" w:rsidRDefault="00654FE8" w:rsidP="001708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3570">
              <w:rPr>
                <w:rFonts w:ascii="Arial" w:hAnsi="Arial" w:cs="Arial"/>
                <w:b/>
                <w:bCs/>
                <w:sz w:val="24"/>
                <w:szCs w:val="24"/>
              </w:rPr>
              <w:t>Adapt Interventions</w:t>
            </w:r>
          </w:p>
        </w:tc>
        <w:tc>
          <w:tcPr>
            <w:tcW w:w="1803" w:type="dxa"/>
          </w:tcPr>
          <w:p w14:paraId="197DBB6A" w14:textId="42C7740C" w:rsidR="00BE6B5A" w:rsidRPr="007F3570" w:rsidRDefault="00654FE8" w:rsidP="0017087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b/>
                <w:sz w:val="24"/>
                <w:szCs w:val="24"/>
              </w:rPr>
              <w:t>Communicate</w:t>
            </w:r>
          </w:p>
        </w:tc>
        <w:tc>
          <w:tcPr>
            <w:tcW w:w="1990" w:type="dxa"/>
          </w:tcPr>
          <w:p w14:paraId="7B3F1225" w14:textId="6C28C8EB" w:rsidR="00BE6B5A" w:rsidRPr="007F3570" w:rsidRDefault="00150609" w:rsidP="0017087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b/>
                <w:sz w:val="24"/>
                <w:szCs w:val="24"/>
              </w:rPr>
              <w:t>Systemic</w:t>
            </w:r>
          </w:p>
        </w:tc>
      </w:tr>
      <w:tr w:rsidR="00CB71BE" w:rsidRPr="00D01348" w14:paraId="338BF456" w14:textId="3DA81126" w:rsidTr="004179E4">
        <w:tc>
          <w:tcPr>
            <w:tcW w:w="1696" w:type="dxa"/>
          </w:tcPr>
          <w:p w14:paraId="706CDB6C" w14:textId="2FB9AE16" w:rsidR="007E74E1" w:rsidRPr="007F3570" w:rsidRDefault="007E74E1" w:rsidP="007F1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b/>
                <w:sz w:val="24"/>
                <w:szCs w:val="24"/>
              </w:rPr>
              <w:t>Ineffective</w:t>
            </w:r>
          </w:p>
        </w:tc>
        <w:tc>
          <w:tcPr>
            <w:tcW w:w="1731" w:type="dxa"/>
          </w:tcPr>
          <w:p w14:paraId="1B2AB91F" w14:textId="0A2548BB" w:rsidR="007E74E1" w:rsidRPr="007F3570" w:rsidRDefault="00CB71BE" w:rsidP="007E74E1">
            <w:pPr>
              <w:rPr>
                <w:rFonts w:ascii="Arial" w:hAnsi="Arial" w:cs="Arial"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Teachers seldom use a variety of assessment data to determine a student’s present level of performance and baseline. </w:t>
            </w:r>
          </w:p>
        </w:tc>
        <w:tc>
          <w:tcPr>
            <w:tcW w:w="1878" w:type="dxa"/>
          </w:tcPr>
          <w:p w14:paraId="69056492" w14:textId="552F1C11" w:rsidR="007E74E1" w:rsidRPr="007F3570" w:rsidRDefault="007E74E1" w:rsidP="007E74E1">
            <w:pPr>
              <w:rPr>
                <w:rFonts w:ascii="Arial" w:hAnsi="Arial" w:cs="Arial"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Teachers seldom create ambitious and SMART (specific, measurable, attainable, time-based) goals.  </w:t>
            </w:r>
          </w:p>
        </w:tc>
        <w:tc>
          <w:tcPr>
            <w:tcW w:w="1746" w:type="dxa"/>
          </w:tcPr>
          <w:p w14:paraId="0EF03565" w14:textId="25774834" w:rsidR="007E74E1" w:rsidRPr="007F3570" w:rsidRDefault="004628F5" w:rsidP="007E74E1">
            <w:pPr>
              <w:rPr>
                <w:rFonts w:ascii="Arial" w:hAnsi="Arial" w:cs="Arial"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Teachers </w:t>
            </w:r>
            <w:r w:rsidR="008C0959"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seldom </w:t>
            </w:r>
            <w:r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select research and evidence-based interventions designed to meet goals.  </w:t>
            </w:r>
          </w:p>
        </w:tc>
        <w:tc>
          <w:tcPr>
            <w:tcW w:w="1377" w:type="dxa"/>
          </w:tcPr>
          <w:p w14:paraId="5A6FC718" w14:textId="21A7FD09" w:rsidR="00097798" w:rsidRPr="007F3570" w:rsidRDefault="001E6979" w:rsidP="00097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sz w:val="24"/>
                <w:szCs w:val="24"/>
              </w:rPr>
              <w:t>Teachers seldom monitor progress and collect data.</w:t>
            </w:r>
          </w:p>
          <w:p w14:paraId="4FED2B45" w14:textId="5363DEDC" w:rsidR="007E74E1" w:rsidRPr="007F3570" w:rsidRDefault="007E74E1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</w:tcPr>
          <w:p w14:paraId="303D1CF0" w14:textId="3F2F0F47" w:rsidR="007E74E1" w:rsidRPr="007F3570" w:rsidRDefault="00B80BE6" w:rsidP="007E74E1">
            <w:pPr>
              <w:rPr>
                <w:rFonts w:ascii="Arial" w:hAnsi="Arial" w:cs="Arial"/>
                <w:sz w:val="24"/>
                <w:szCs w:val="24"/>
              </w:rPr>
            </w:pPr>
            <w:r w:rsidRPr="007F3570">
              <w:rPr>
                <w:rFonts w:ascii="Arial" w:hAnsi="Arial" w:cs="Arial"/>
                <w:sz w:val="24"/>
                <w:szCs w:val="24"/>
              </w:rPr>
              <w:t xml:space="preserve">Teachers seldom use student progress monitoring data to evaluate </w:t>
            </w:r>
            <w:r w:rsidR="006D77A4" w:rsidRPr="007F3570">
              <w:rPr>
                <w:rFonts w:ascii="Arial" w:hAnsi="Arial" w:cs="Arial"/>
                <w:sz w:val="24"/>
                <w:szCs w:val="24"/>
              </w:rPr>
              <w:t xml:space="preserve">intervention </w:t>
            </w:r>
            <w:r w:rsidRPr="007F3570">
              <w:rPr>
                <w:rFonts w:ascii="Arial" w:hAnsi="Arial" w:cs="Arial"/>
                <w:sz w:val="24"/>
                <w:szCs w:val="24"/>
              </w:rPr>
              <w:t>effects, and adapt interventions when changes are necessary.</w:t>
            </w:r>
          </w:p>
        </w:tc>
        <w:tc>
          <w:tcPr>
            <w:tcW w:w="1803" w:type="dxa"/>
          </w:tcPr>
          <w:p w14:paraId="1164E799" w14:textId="09947121" w:rsidR="007E74E1" w:rsidRPr="007F3570" w:rsidRDefault="0070488B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Teachers seldom communicate progress with data, using visuals such as graphs and tables.  </w:t>
            </w:r>
          </w:p>
        </w:tc>
        <w:tc>
          <w:tcPr>
            <w:tcW w:w="1990" w:type="dxa"/>
          </w:tcPr>
          <w:p w14:paraId="73A6B472" w14:textId="1F36ECD6" w:rsidR="007E74E1" w:rsidRPr="007F3570" w:rsidRDefault="00150609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Teachers are seldom systemic in the way they use data to establish baseline, </w:t>
            </w:r>
            <w:r w:rsidR="00372CED" w:rsidRPr="007F3570">
              <w:rPr>
                <w:rFonts w:ascii="Arial" w:eastAsia="Times New Roman" w:hAnsi="Arial" w:cs="Arial"/>
                <w:sz w:val="24"/>
                <w:szCs w:val="24"/>
              </w:rPr>
              <w:t>measure progress, and adapt interventions if necessary</w:t>
            </w:r>
            <w:r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.  </w:t>
            </w:r>
          </w:p>
        </w:tc>
      </w:tr>
      <w:tr w:rsidR="00CB71BE" w:rsidRPr="00D01348" w14:paraId="3CE9AD47" w14:textId="5D656ADB" w:rsidTr="004179E4">
        <w:tc>
          <w:tcPr>
            <w:tcW w:w="1696" w:type="dxa"/>
          </w:tcPr>
          <w:p w14:paraId="1B295638" w14:textId="77777777" w:rsidR="007E74E1" w:rsidRPr="007F3570" w:rsidRDefault="007E74E1" w:rsidP="007F1EE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b/>
                <w:sz w:val="24"/>
                <w:szCs w:val="24"/>
              </w:rPr>
              <w:t>Approaching</w:t>
            </w:r>
          </w:p>
          <w:p w14:paraId="1BDD670E" w14:textId="01583C4A" w:rsidR="007E74E1" w:rsidRPr="007F3570" w:rsidRDefault="007E74E1" w:rsidP="007F1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b/>
                <w:sz w:val="24"/>
                <w:szCs w:val="24"/>
              </w:rPr>
              <w:t>Effective</w:t>
            </w:r>
          </w:p>
        </w:tc>
        <w:tc>
          <w:tcPr>
            <w:tcW w:w="1731" w:type="dxa"/>
          </w:tcPr>
          <w:p w14:paraId="17C74D38" w14:textId="44A303C2" w:rsidR="007E74E1" w:rsidRPr="007F3570" w:rsidRDefault="007E74E1" w:rsidP="007E74E1">
            <w:pPr>
              <w:rPr>
                <w:rFonts w:ascii="Arial" w:hAnsi="Arial" w:cs="Arial"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Teachers sometimes use a variety of assessment data to determine a student’s present level of performance and baseline. </w:t>
            </w:r>
          </w:p>
        </w:tc>
        <w:tc>
          <w:tcPr>
            <w:tcW w:w="1878" w:type="dxa"/>
          </w:tcPr>
          <w:p w14:paraId="57320756" w14:textId="2C30214B" w:rsidR="007E74E1" w:rsidRPr="007F3570" w:rsidRDefault="007E74E1" w:rsidP="007E74E1">
            <w:pPr>
              <w:rPr>
                <w:rFonts w:ascii="Arial" w:hAnsi="Arial" w:cs="Arial"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Teachers sometimes create ambitious and SMART (specific, measurable, attainable, time-based) goals.  </w:t>
            </w:r>
          </w:p>
        </w:tc>
        <w:tc>
          <w:tcPr>
            <w:tcW w:w="1746" w:type="dxa"/>
          </w:tcPr>
          <w:p w14:paraId="35505C03" w14:textId="3A10D339" w:rsidR="007E74E1" w:rsidRPr="007F3570" w:rsidRDefault="004628F5" w:rsidP="007E74E1">
            <w:pPr>
              <w:rPr>
                <w:rFonts w:ascii="Arial" w:hAnsi="Arial" w:cs="Arial"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Teachers sometimes select research and evidence-based interventions designed to meet goals.  </w:t>
            </w:r>
          </w:p>
        </w:tc>
        <w:tc>
          <w:tcPr>
            <w:tcW w:w="1377" w:type="dxa"/>
          </w:tcPr>
          <w:p w14:paraId="5627211F" w14:textId="3836339D" w:rsidR="007E74E1" w:rsidRPr="007F3570" w:rsidRDefault="001E6979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Teachers sometimes monitor progress and collect data. </w:t>
            </w:r>
            <w:r w:rsidR="007E74E1"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169" w:type="dxa"/>
          </w:tcPr>
          <w:p w14:paraId="66E6BCE6" w14:textId="6F2C45D6" w:rsidR="007E74E1" w:rsidRPr="007F3570" w:rsidRDefault="00B80BE6" w:rsidP="007E74E1">
            <w:pPr>
              <w:rPr>
                <w:rFonts w:ascii="Arial" w:hAnsi="Arial" w:cs="Arial"/>
                <w:sz w:val="24"/>
                <w:szCs w:val="24"/>
              </w:rPr>
            </w:pPr>
            <w:r w:rsidRPr="007F3570">
              <w:rPr>
                <w:rFonts w:ascii="Arial" w:hAnsi="Arial" w:cs="Arial"/>
                <w:sz w:val="24"/>
                <w:szCs w:val="24"/>
              </w:rPr>
              <w:t xml:space="preserve">Teachers sometimes use student progress monitoring data to evaluate </w:t>
            </w:r>
            <w:r w:rsidR="006D77A4" w:rsidRPr="007F3570">
              <w:rPr>
                <w:rFonts w:ascii="Arial" w:hAnsi="Arial" w:cs="Arial"/>
                <w:sz w:val="24"/>
                <w:szCs w:val="24"/>
              </w:rPr>
              <w:t xml:space="preserve">intervention </w:t>
            </w:r>
            <w:r w:rsidRPr="007F3570">
              <w:rPr>
                <w:rFonts w:ascii="Arial" w:hAnsi="Arial" w:cs="Arial"/>
                <w:sz w:val="24"/>
                <w:szCs w:val="24"/>
              </w:rPr>
              <w:t>effects, and adapt interventions when changes are necessary.</w:t>
            </w:r>
          </w:p>
        </w:tc>
        <w:tc>
          <w:tcPr>
            <w:tcW w:w="1803" w:type="dxa"/>
          </w:tcPr>
          <w:p w14:paraId="4101293E" w14:textId="1AAEF8E0" w:rsidR="007E74E1" w:rsidRPr="007F3570" w:rsidRDefault="0070488B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Teachers sometimes communicate progress with data, using visuals such as graphs and tables.  </w:t>
            </w:r>
          </w:p>
        </w:tc>
        <w:tc>
          <w:tcPr>
            <w:tcW w:w="1990" w:type="dxa"/>
          </w:tcPr>
          <w:p w14:paraId="16C12DB3" w14:textId="151C8FB9" w:rsidR="007E74E1" w:rsidRPr="007F3570" w:rsidRDefault="00150609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sz w:val="24"/>
                <w:szCs w:val="24"/>
              </w:rPr>
              <w:t>Teachers are seldom systemic in the way they use data to establish baseline, measure progress</w:t>
            </w:r>
            <w:r w:rsidR="00372CED" w:rsidRPr="007F3570">
              <w:rPr>
                <w:rFonts w:ascii="Arial" w:eastAsia="Times New Roman" w:hAnsi="Arial" w:cs="Arial"/>
                <w:sz w:val="24"/>
                <w:szCs w:val="24"/>
              </w:rPr>
              <w:t>, and adapt interventions if necessary</w:t>
            </w:r>
            <w:r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.   </w:t>
            </w:r>
          </w:p>
        </w:tc>
      </w:tr>
      <w:tr w:rsidR="00CB71BE" w:rsidRPr="00D01348" w14:paraId="7FC84CC1" w14:textId="0C02F336" w:rsidTr="004179E4">
        <w:tc>
          <w:tcPr>
            <w:tcW w:w="1696" w:type="dxa"/>
          </w:tcPr>
          <w:p w14:paraId="6BA961F2" w14:textId="310DA280" w:rsidR="007E74E1" w:rsidRPr="007F3570" w:rsidRDefault="007E74E1" w:rsidP="007F1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b/>
                <w:sz w:val="24"/>
                <w:szCs w:val="24"/>
              </w:rPr>
              <w:t>Effective</w:t>
            </w:r>
          </w:p>
        </w:tc>
        <w:tc>
          <w:tcPr>
            <w:tcW w:w="1731" w:type="dxa"/>
          </w:tcPr>
          <w:p w14:paraId="5C1F62FE" w14:textId="3CD3F9E0" w:rsidR="007E74E1" w:rsidRPr="007F3570" w:rsidRDefault="007E74E1" w:rsidP="007E74E1">
            <w:pPr>
              <w:rPr>
                <w:rFonts w:ascii="Arial" w:hAnsi="Arial" w:cs="Arial"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Teachers often use a </w:t>
            </w:r>
            <w:r w:rsidRPr="007F35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variety of assessment data to determine a student’s present level of performance and baseline. </w:t>
            </w:r>
          </w:p>
        </w:tc>
        <w:tc>
          <w:tcPr>
            <w:tcW w:w="1878" w:type="dxa"/>
          </w:tcPr>
          <w:p w14:paraId="2DB6AB41" w14:textId="738D6148" w:rsidR="007E74E1" w:rsidRPr="007F3570" w:rsidRDefault="007E74E1" w:rsidP="007E74E1">
            <w:pPr>
              <w:rPr>
                <w:rFonts w:ascii="Arial" w:hAnsi="Arial" w:cs="Arial"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often create </w:t>
            </w:r>
            <w:r w:rsidRPr="007F35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ambitious and SMART (specific, measurable, attainable, time-based) goals.  </w:t>
            </w:r>
          </w:p>
        </w:tc>
        <w:tc>
          <w:tcPr>
            <w:tcW w:w="1746" w:type="dxa"/>
          </w:tcPr>
          <w:p w14:paraId="53D4A990" w14:textId="2C9E7A6D" w:rsidR="007E74E1" w:rsidRPr="007F3570" w:rsidRDefault="004628F5" w:rsidP="007E74E1">
            <w:pPr>
              <w:rPr>
                <w:rFonts w:ascii="Arial" w:hAnsi="Arial" w:cs="Arial"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often select </w:t>
            </w:r>
            <w:r w:rsidRPr="007F35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research and evidence-based interventions designed to meet </w:t>
            </w:r>
            <w:r w:rsidR="006069D4" w:rsidRPr="007F3570">
              <w:rPr>
                <w:rFonts w:ascii="Arial" w:eastAsia="Times New Roman" w:hAnsi="Arial" w:cs="Arial"/>
                <w:sz w:val="24"/>
                <w:szCs w:val="24"/>
              </w:rPr>
              <w:t>goals.</w:t>
            </w:r>
            <w:r w:rsidR="007E74E1"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</w:tcPr>
          <w:p w14:paraId="2FCC0996" w14:textId="2B25DC65" w:rsidR="007E74E1" w:rsidRPr="007F3570" w:rsidRDefault="001E6979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often </w:t>
            </w:r>
            <w:r w:rsidRPr="007F35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monitor student progress and collect data</w:t>
            </w:r>
            <w:r w:rsidR="007E74E1"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169" w:type="dxa"/>
          </w:tcPr>
          <w:p w14:paraId="2079E80F" w14:textId="76B4CF91" w:rsidR="007E74E1" w:rsidRPr="007F3570" w:rsidRDefault="00B80BE6" w:rsidP="007E74E1">
            <w:pPr>
              <w:rPr>
                <w:rFonts w:ascii="Arial" w:hAnsi="Arial" w:cs="Arial"/>
                <w:sz w:val="24"/>
                <w:szCs w:val="24"/>
              </w:rPr>
            </w:pPr>
            <w:r w:rsidRPr="007F3570">
              <w:rPr>
                <w:rFonts w:ascii="Arial" w:hAnsi="Arial" w:cs="Arial"/>
                <w:sz w:val="24"/>
                <w:szCs w:val="24"/>
              </w:rPr>
              <w:lastRenderedPageBreak/>
              <w:t xml:space="preserve">Teachers often use student </w:t>
            </w:r>
            <w:r w:rsidRPr="007F3570">
              <w:rPr>
                <w:rFonts w:ascii="Arial" w:hAnsi="Arial" w:cs="Arial"/>
                <w:sz w:val="24"/>
                <w:szCs w:val="24"/>
              </w:rPr>
              <w:lastRenderedPageBreak/>
              <w:t xml:space="preserve">progress monitoring data to evaluate </w:t>
            </w:r>
            <w:r w:rsidR="006D77A4" w:rsidRPr="007F3570">
              <w:rPr>
                <w:rFonts w:ascii="Arial" w:hAnsi="Arial" w:cs="Arial"/>
                <w:sz w:val="24"/>
                <w:szCs w:val="24"/>
              </w:rPr>
              <w:t xml:space="preserve">intervention </w:t>
            </w:r>
            <w:r w:rsidRPr="007F3570">
              <w:rPr>
                <w:rFonts w:ascii="Arial" w:hAnsi="Arial" w:cs="Arial"/>
                <w:sz w:val="24"/>
                <w:szCs w:val="24"/>
              </w:rPr>
              <w:t>effects, and adapt interventions when changes are necessary.</w:t>
            </w:r>
          </w:p>
        </w:tc>
        <w:tc>
          <w:tcPr>
            <w:tcW w:w="1803" w:type="dxa"/>
          </w:tcPr>
          <w:p w14:paraId="365315FA" w14:textId="28620036" w:rsidR="007E74E1" w:rsidRPr="007F3570" w:rsidRDefault="0070488B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often </w:t>
            </w:r>
            <w:r w:rsidRPr="007F35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communicate progress with data, using visuals such as graphs and tables.  </w:t>
            </w:r>
            <w:r w:rsidR="007E74E1" w:rsidRPr="007F357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14:paraId="68392785" w14:textId="42EF38DC" w:rsidR="007E74E1" w:rsidRPr="007F3570" w:rsidRDefault="00150609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are often systemic </w:t>
            </w:r>
            <w:r w:rsidRPr="007F35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in the way they use data to </w:t>
            </w:r>
            <w:r w:rsidR="00372CED"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establish baseline, </w:t>
            </w:r>
            <w:r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measure progress, </w:t>
            </w:r>
            <w:r w:rsidR="00372CED"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 w:rsidRPr="007F3570">
              <w:rPr>
                <w:rFonts w:ascii="Arial" w:eastAsia="Times New Roman" w:hAnsi="Arial" w:cs="Arial"/>
                <w:sz w:val="24"/>
                <w:szCs w:val="24"/>
              </w:rPr>
              <w:t>adapt interventions</w:t>
            </w:r>
            <w:r w:rsidR="00372CED"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 if necessary. </w:t>
            </w:r>
            <w:r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CB71BE" w:rsidRPr="00D01348" w14:paraId="5556B5C2" w14:textId="73AE0F67" w:rsidTr="004179E4">
        <w:tc>
          <w:tcPr>
            <w:tcW w:w="1696" w:type="dxa"/>
          </w:tcPr>
          <w:p w14:paraId="423588FD" w14:textId="77777777" w:rsidR="007E74E1" w:rsidRPr="007F3570" w:rsidRDefault="007E74E1" w:rsidP="007F1EE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Highly Effective</w:t>
            </w:r>
          </w:p>
        </w:tc>
        <w:tc>
          <w:tcPr>
            <w:tcW w:w="1731" w:type="dxa"/>
          </w:tcPr>
          <w:p w14:paraId="1AD53BF0" w14:textId="6684D63F" w:rsidR="007E74E1" w:rsidRPr="007F3570" w:rsidRDefault="007E74E1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Teachers always use a variety of assessment data to determine a student’s present level of performance and baseline. </w:t>
            </w:r>
          </w:p>
        </w:tc>
        <w:tc>
          <w:tcPr>
            <w:tcW w:w="1878" w:type="dxa"/>
          </w:tcPr>
          <w:p w14:paraId="3829FF02" w14:textId="66BF9CAA" w:rsidR="007E74E1" w:rsidRPr="007F3570" w:rsidRDefault="007E74E1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Teachers always create ambitious and SMART (specific, measurable, attainable, time-based) goals.  </w:t>
            </w:r>
          </w:p>
        </w:tc>
        <w:tc>
          <w:tcPr>
            <w:tcW w:w="1746" w:type="dxa"/>
          </w:tcPr>
          <w:p w14:paraId="3E28C226" w14:textId="1A32D6A2" w:rsidR="007E74E1" w:rsidRPr="007F3570" w:rsidRDefault="004628F5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Teachers always select research and evidence-based interventions designed to meet goals.  </w:t>
            </w:r>
          </w:p>
        </w:tc>
        <w:tc>
          <w:tcPr>
            <w:tcW w:w="1377" w:type="dxa"/>
          </w:tcPr>
          <w:p w14:paraId="12904DF9" w14:textId="111C1AA3" w:rsidR="007E74E1" w:rsidRPr="007F3570" w:rsidRDefault="007E74E1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Teachers always </w:t>
            </w:r>
            <w:r w:rsidR="001E6979" w:rsidRPr="007F3570">
              <w:rPr>
                <w:rFonts w:ascii="Arial" w:eastAsia="Times New Roman" w:hAnsi="Arial" w:cs="Arial"/>
                <w:sz w:val="24"/>
                <w:szCs w:val="24"/>
              </w:rPr>
              <w:t>monitor student progress.</w:t>
            </w:r>
            <w:r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</w:tcPr>
          <w:p w14:paraId="3CAD099E" w14:textId="71D16F3A" w:rsidR="007E74E1" w:rsidRPr="007F3570" w:rsidRDefault="00C86620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3570">
              <w:rPr>
                <w:rFonts w:ascii="Arial" w:hAnsi="Arial" w:cs="Arial"/>
                <w:sz w:val="24"/>
                <w:szCs w:val="24"/>
              </w:rPr>
              <w:t>Teachers</w:t>
            </w:r>
            <w:r w:rsidR="00B80BE6" w:rsidRPr="007F3570">
              <w:rPr>
                <w:rFonts w:ascii="Arial" w:hAnsi="Arial" w:cs="Arial"/>
                <w:sz w:val="24"/>
                <w:szCs w:val="24"/>
              </w:rPr>
              <w:t xml:space="preserve"> always</w:t>
            </w:r>
            <w:r w:rsidRPr="007F3570">
              <w:rPr>
                <w:rFonts w:ascii="Arial" w:hAnsi="Arial" w:cs="Arial"/>
                <w:sz w:val="24"/>
                <w:szCs w:val="24"/>
              </w:rPr>
              <w:t xml:space="preserve"> use </w:t>
            </w:r>
            <w:r w:rsidR="00B80BE6" w:rsidRPr="007F3570"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Pr="007F3570">
              <w:rPr>
                <w:rFonts w:ascii="Arial" w:hAnsi="Arial" w:cs="Arial"/>
                <w:sz w:val="24"/>
                <w:szCs w:val="24"/>
              </w:rPr>
              <w:t xml:space="preserve">progress monitoring data to evaluate </w:t>
            </w:r>
            <w:r w:rsidR="006D77A4" w:rsidRPr="007F3570">
              <w:rPr>
                <w:rFonts w:ascii="Arial" w:hAnsi="Arial" w:cs="Arial"/>
                <w:sz w:val="24"/>
                <w:szCs w:val="24"/>
              </w:rPr>
              <w:t>intervention</w:t>
            </w:r>
            <w:r w:rsidR="00B80BE6" w:rsidRPr="007F3570">
              <w:rPr>
                <w:rFonts w:ascii="Arial" w:hAnsi="Arial" w:cs="Arial"/>
                <w:sz w:val="24"/>
                <w:szCs w:val="24"/>
              </w:rPr>
              <w:t xml:space="preserve"> effects, and adapt interventions when changes are necessary. </w:t>
            </w:r>
          </w:p>
        </w:tc>
        <w:tc>
          <w:tcPr>
            <w:tcW w:w="1803" w:type="dxa"/>
          </w:tcPr>
          <w:p w14:paraId="1C577A16" w14:textId="64D63B10" w:rsidR="007E74E1" w:rsidRPr="007F3570" w:rsidRDefault="007E74E1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Teachers always </w:t>
            </w:r>
            <w:r w:rsidR="0070488B"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communicate progress with data, using visuals such as graphs and tables.  </w:t>
            </w:r>
          </w:p>
        </w:tc>
        <w:tc>
          <w:tcPr>
            <w:tcW w:w="1990" w:type="dxa"/>
          </w:tcPr>
          <w:p w14:paraId="7791C672" w14:textId="47103BCF" w:rsidR="007E74E1" w:rsidRPr="007F3570" w:rsidRDefault="007E74E1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Teachers </w:t>
            </w:r>
            <w:r w:rsidR="00FD61DB"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are </w:t>
            </w:r>
            <w:r w:rsidR="00150609"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always systemic in the way they use data to </w:t>
            </w:r>
            <w:r w:rsidR="00372CED"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establish baseline, </w:t>
            </w:r>
            <w:r w:rsidR="00150609"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measure progress, </w:t>
            </w:r>
            <w:r w:rsidR="00372CED"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 w:rsidR="00150609" w:rsidRPr="007F3570">
              <w:rPr>
                <w:rFonts w:ascii="Arial" w:eastAsia="Times New Roman" w:hAnsi="Arial" w:cs="Arial"/>
                <w:sz w:val="24"/>
                <w:szCs w:val="24"/>
              </w:rPr>
              <w:t>adapt interventions</w:t>
            </w:r>
            <w:r w:rsidR="00372CED"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 if necessary.</w:t>
            </w:r>
            <w:r w:rsidR="00150609" w:rsidRPr="007F357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</w:tbl>
    <w:p w14:paraId="729D8E0D" w14:textId="737DCCC3" w:rsidR="00F55BFE" w:rsidRPr="00213378" w:rsidRDefault="000C494D" w:rsidP="00213378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7F3570">
        <w:br/>
      </w:r>
      <w:r w:rsidR="00F55BFE" w:rsidRPr="00213378">
        <w:rPr>
          <w:rFonts w:ascii="Arial" w:hAnsi="Arial" w:cs="Arial"/>
          <w:b/>
          <w:color w:val="auto"/>
          <w:sz w:val="24"/>
          <w:szCs w:val="24"/>
        </w:rPr>
        <w:t xml:space="preserve">References </w:t>
      </w:r>
    </w:p>
    <w:p w14:paraId="038FA3C2" w14:textId="651FAF95" w:rsidR="00394B69" w:rsidRPr="007F3570" w:rsidRDefault="00394B69" w:rsidP="00394B69">
      <w:pPr>
        <w:spacing w:after="0" w:line="257" w:lineRule="auto"/>
        <w:ind w:left="720" w:hanging="720"/>
        <w:rPr>
          <w:rStyle w:val="eop"/>
          <w:rFonts w:ascii="Arial" w:hAnsi="Arial" w:cs="Arial"/>
          <w:color w:val="000000"/>
          <w:shd w:val="clear" w:color="auto" w:fill="FFFFFF"/>
        </w:rPr>
      </w:pPr>
      <w:r w:rsidRPr="007F357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Aceves, T. C. </w:t>
      </w:r>
      <w:r w:rsidR="004179E4">
        <w:rPr>
          <w:rStyle w:val="normaltextrun"/>
          <w:rFonts w:ascii="Arial" w:hAnsi="Arial" w:cs="Arial"/>
          <w:color w:val="000000"/>
          <w:shd w:val="clear" w:color="auto" w:fill="FFFFFF"/>
        </w:rPr>
        <w:t>&amp;</w:t>
      </w:r>
      <w:r w:rsidRPr="007F357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Kennedy, M. J. (Eds.) (2024, February). </w:t>
      </w:r>
      <w:r w:rsidRPr="007F3570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High-leverage practices for students with disabilities. 2nd edition</w:t>
      </w:r>
      <w:r w:rsidRPr="007F3570">
        <w:rPr>
          <w:rStyle w:val="normaltextrun"/>
          <w:rFonts w:ascii="Arial" w:hAnsi="Arial" w:cs="Arial"/>
          <w:color w:val="000000"/>
          <w:shd w:val="clear" w:color="auto" w:fill="FFFFFF"/>
        </w:rPr>
        <w:t>. Arlington, VA: Council for Exceptional Children and CEEDAR Center.</w:t>
      </w:r>
      <w:r w:rsidRPr="007F3570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0047FB6" w14:textId="77777777" w:rsidR="00734EB2" w:rsidRPr="007F3570" w:rsidRDefault="00394B69" w:rsidP="00394B69">
      <w:pPr>
        <w:spacing w:after="0"/>
        <w:ind w:left="720" w:hanging="720"/>
        <w:rPr>
          <w:rStyle w:val="Hyperlink"/>
          <w:rFonts w:ascii="Arial" w:hAnsi="Arial" w:cs="Arial"/>
        </w:rPr>
      </w:pPr>
      <w:r w:rsidRPr="007F3570">
        <w:rPr>
          <w:rFonts w:ascii="Arial" w:hAnsi="Arial" w:cs="Arial"/>
        </w:rPr>
        <w:t xml:space="preserve">CEEDAR Center (2024). </w:t>
      </w:r>
      <w:r w:rsidRPr="007F3570">
        <w:rPr>
          <w:rFonts w:ascii="Arial" w:hAnsi="Arial" w:cs="Arial"/>
          <w:i/>
        </w:rPr>
        <w:t>High-leverage practices self-assessment tool</w:t>
      </w:r>
      <w:r w:rsidRPr="007F3570">
        <w:rPr>
          <w:rFonts w:ascii="Arial" w:hAnsi="Arial" w:cs="Arial"/>
        </w:rPr>
        <w:t xml:space="preserve">.  Retrieved from </w:t>
      </w:r>
      <w:hyperlink r:id="rId16" w:history="1">
        <w:r w:rsidRPr="007F3570">
          <w:rPr>
            <w:rStyle w:val="Hyperlink"/>
            <w:rFonts w:ascii="Arial" w:hAnsi="Arial" w:cs="Arial"/>
          </w:rPr>
          <w:t>https://ceedar.education.ufl.edu/high-leverage-practices/</w:t>
        </w:r>
      </w:hyperlink>
    </w:p>
    <w:p w14:paraId="64FB8D1F" w14:textId="59C7C604" w:rsidR="00F55BFE" w:rsidRPr="007F3570" w:rsidRDefault="00F55BFE" w:rsidP="00394B69">
      <w:pPr>
        <w:spacing w:after="0"/>
        <w:ind w:left="720" w:hanging="720"/>
        <w:rPr>
          <w:rFonts w:ascii="Arial" w:eastAsia="Times New Roman" w:hAnsi="Arial" w:cs="Arial"/>
        </w:rPr>
      </w:pPr>
      <w:proofErr w:type="spellStart"/>
      <w:r w:rsidRPr="007F3570">
        <w:rPr>
          <w:rFonts w:ascii="Arial" w:eastAsia="Times New Roman" w:hAnsi="Arial" w:cs="Arial"/>
        </w:rPr>
        <w:t>Hashey</w:t>
      </w:r>
      <w:proofErr w:type="spellEnd"/>
      <w:r w:rsidRPr="007F3570">
        <w:rPr>
          <w:rFonts w:ascii="Arial" w:eastAsia="Times New Roman" w:hAnsi="Arial" w:cs="Arial"/>
        </w:rPr>
        <w:t xml:space="preserve">, A. I., </w:t>
      </w:r>
      <w:proofErr w:type="spellStart"/>
      <w:r w:rsidRPr="007F3570">
        <w:rPr>
          <w:rFonts w:ascii="Arial" w:eastAsia="Times New Roman" w:hAnsi="Arial" w:cs="Arial"/>
        </w:rPr>
        <w:t>Kaczorowski</w:t>
      </w:r>
      <w:proofErr w:type="spellEnd"/>
      <w:r w:rsidRPr="007F3570">
        <w:rPr>
          <w:rFonts w:ascii="Arial" w:eastAsia="Times New Roman" w:hAnsi="Arial" w:cs="Arial"/>
        </w:rPr>
        <w:t xml:space="preserve">, T. L., &amp; </w:t>
      </w:r>
      <w:proofErr w:type="spellStart"/>
      <w:r w:rsidRPr="007F3570">
        <w:rPr>
          <w:rFonts w:ascii="Arial" w:eastAsia="Times New Roman" w:hAnsi="Arial" w:cs="Arial"/>
        </w:rPr>
        <w:t>DiCesare</w:t>
      </w:r>
      <w:proofErr w:type="spellEnd"/>
      <w:r w:rsidRPr="007F3570">
        <w:rPr>
          <w:rFonts w:ascii="Arial" w:eastAsia="Times New Roman" w:hAnsi="Arial" w:cs="Arial"/>
        </w:rPr>
        <w:t xml:space="preserve">, D. M. (2020). </w:t>
      </w:r>
      <w:r w:rsidRPr="007F3570">
        <w:rPr>
          <w:rFonts w:ascii="Arial" w:eastAsia="Times New Roman" w:hAnsi="Arial" w:cs="Arial"/>
          <w:i/>
        </w:rPr>
        <w:t>High-Leverage Practices in Special Education, Guide 2</w:t>
      </w:r>
      <w:r w:rsidRPr="007F3570">
        <w:rPr>
          <w:rFonts w:ascii="Arial" w:eastAsia="Times New Roman" w:hAnsi="Arial" w:cs="Arial"/>
        </w:rPr>
        <w:t>. Council for Exceptional Children.</w:t>
      </w:r>
    </w:p>
    <w:p w14:paraId="2161CD9B" w14:textId="77777777" w:rsidR="00F55BFE" w:rsidRPr="007F3570" w:rsidRDefault="00F55BFE" w:rsidP="00F55BFE">
      <w:pPr>
        <w:pStyle w:val="Footer"/>
        <w:rPr>
          <w:rFonts w:ascii="Arial" w:hAnsi="Arial" w:cs="Arial"/>
        </w:rPr>
      </w:pPr>
      <w:proofErr w:type="spellStart"/>
      <w:r w:rsidRPr="007F3570">
        <w:rPr>
          <w:rFonts w:ascii="Arial" w:hAnsi="Arial" w:cs="Arial"/>
        </w:rPr>
        <w:t>McLeskey</w:t>
      </w:r>
      <w:proofErr w:type="spellEnd"/>
      <w:r w:rsidRPr="007F3570">
        <w:rPr>
          <w:rFonts w:ascii="Arial" w:hAnsi="Arial" w:cs="Arial"/>
        </w:rPr>
        <w:t>, J. (Ed.). (2019)</w:t>
      </w:r>
      <w:r w:rsidRPr="007F3570">
        <w:rPr>
          <w:rFonts w:ascii="Arial" w:hAnsi="Arial" w:cs="Arial"/>
          <w:i/>
          <w:iCs/>
        </w:rPr>
        <w:t>. High leverage practices for inclusive classrooms.</w:t>
      </w:r>
      <w:r w:rsidRPr="007F3570">
        <w:rPr>
          <w:rFonts w:ascii="Arial" w:hAnsi="Arial" w:cs="Arial"/>
        </w:rPr>
        <w:t xml:space="preserve"> New York: Routledge.</w:t>
      </w:r>
    </w:p>
    <w:p w14:paraId="40198A00" w14:textId="77777777" w:rsidR="00F55BFE" w:rsidRPr="007F3570" w:rsidRDefault="00F55BFE" w:rsidP="00F55BFE">
      <w:pPr>
        <w:pStyle w:val="Footer"/>
        <w:rPr>
          <w:rFonts w:ascii="Arial" w:hAnsi="Arial" w:cs="Arial"/>
        </w:rPr>
      </w:pPr>
    </w:p>
    <w:p w14:paraId="7CE60E4C" w14:textId="77777777" w:rsidR="00F55BFE" w:rsidRPr="00213378" w:rsidRDefault="00F55BFE" w:rsidP="00F55BFE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13378">
        <w:rPr>
          <w:rFonts w:ascii="Arial" w:hAnsi="Arial" w:cs="Arial"/>
          <w:sz w:val="24"/>
          <w:szCs w:val="24"/>
        </w:rPr>
        <w:t xml:space="preserve">For information about TTAC Region 4, go to </w:t>
      </w:r>
      <w:hyperlink r:id="rId17" w:history="1">
        <w:r w:rsidRPr="00213378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00213378">
        <w:rPr>
          <w:rFonts w:ascii="Arial" w:hAnsi="Arial" w:cs="Arial"/>
          <w:sz w:val="24"/>
          <w:szCs w:val="24"/>
        </w:rPr>
        <w:t>.</w:t>
      </w:r>
    </w:p>
    <w:p w14:paraId="79EBD4F2" w14:textId="67554DF5" w:rsidR="00881FC8" w:rsidRDefault="00881FC8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</w:p>
    <w:p w14:paraId="5304DFBC" w14:textId="0FCB94C9" w:rsidR="00881FC8" w:rsidRPr="00213378" w:rsidRDefault="00FB6214" w:rsidP="5E15309F">
      <w:pPr>
        <w:pStyle w:val="Footer"/>
        <w:rPr>
          <w:rFonts w:ascii="Arial" w:hAnsi="Arial" w:cs="Arial"/>
          <w:sz w:val="16"/>
          <w:szCs w:val="16"/>
        </w:rPr>
      </w:pPr>
      <w:r w:rsidRPr="00213378">
        <w:rPr>
          <w:rFonts w:ascii="Arial" w:hAnsi="Arial" w:cs="Arial"/>
          <w:b/>
          <w:bCs/>
          <w:sz w:val="24"/>
          <w:szCs w:val="24"/>
        </w:rPr>
        <w:t>Comments:</w:t>
      </w:r>
      <w:r w:rsidR="00097798" w:rsidRPr="00213378">
        <w:rPr>
          <w:rFonts w:ascii="Arial" w:hAnsi="Arial" w:cs="Arial"/>
          <w:sz w:val="16"/>
          <w:szCs w:val="16"/>
        </w:rPr>
        <w:t xml:space="preserve"> </w:t>
      </w:r>
    </w:p>
    <w:p w14:paraId="4A70049F" w14:textId="152AD0D8" w:rsidR="00881FC8" w:rsidRDefault="00881FC8" w:rsidP="000C494D">
      <w:pPr>
        <w:pStyle w:val="Footer"/>
        <w:rPr>
          <w:rFonts w:ascii="Times New Roman" w:hAnsi="Times New Roman" w:cs="Times New Roman"/>
          <w:sz w:val="16"/>
          <w:szCs w:val="16"/>
        </w:rPr>
      </w:pPr>
    </w:p>
    <w:sectPr w:rsidR="00881FC8" w:rsidSect="004179E4">
      <w:headerReference w:type="default" r:id="rId18"/>
      <w:footerReference w:type="even" r:id="rId19"/>
      <w:footerReference w:type="default" r:id="rId20"/>
      <w:footerReference w:type="first" r:id="rId21"/>
      <w:pgSz w:w="15840" w:h="12240" w:orient="landscape"/>
      <w:pgMar w:top="720" w:right="720" w:bottom="720" w:left="720" w:header="288" w:footer="432" w:gutter="0"/>
      <w:pgNumType w:fmt="numberInDash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879C0" w14:textId="77777777" w:rsidR="007937BA" w:rsidRDefault="007937BA" w:rsidP="003862A4">
      <w:pPr>
        <w:spacing w:after="0" w:line="240" w:lineRule="auto"/>
      </w:pPr>
      <w:r>
        <w:separator/>
      </w:r>
    </w:p>
  </w:endnote>
  <w:endnote w:type="continuationSeparator" w:id="0">
    <w:p w14:paraId="1471FEBD" w14:textId="77777777" w:rsidR="007937BA" w:rsidRDefault="007937BA" w:rsidP="003862A4">
      <w:pPr>
        <w:spacing w:after="0" w:line="240" w:lineRule="auto"/>
      </w:pPr>
      <w:r>
        <w:continuationSeparator/>
      </w:r>
    </w:p>
  </w:endnote>
  <w:endnote w:type="continuationNotice" w:id="1">
    <w:p w14:paraId="4687DC09" w14:textId="77777777" w:rsidR="007937BA" w:rsidRDefault="007937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34552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A5FBFE" w14:textId="66F68CDB" w:rsidR="00881FC8" w:rsidRDefault="00881FC8" w:rsidP="004568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56B68C" w14:textId="77777777" w:rsidR="00881FC8" w:rsidRDefault="00881FC8" w:rsidP="004568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278948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D01BFA" w14:textId="0485140A" w:rsidR="00881FC8" w:rsidRDefault="001D2AF1" w:rsidP="004568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>Page 2 of 2</w:t>
        </w:r>
      </w:p>
    </w:sdtContent>
  </w:sdt>
  <w:p w14:paraId="3B1C615E" w14:textId="42096FDB" w:rsidR="00881FC8" w:rsidRDefault="00456889" w:rsidP="00456889">
    <w:pPr>
      <w:pStyle w:val="Footer"/>
      <w:ind w:right="360"/>
      <w:jc w:val="cen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7F14E97D" wp14:editId="77BF2CFF">
          <wp:extent cx="9144000" cy="46482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34B30" w14:textId="4FF273D3" w:rsidR="001D2AF1" w:rsidRDefault="003316B6">
    <w:pPr>
      <w:pStyle w:val="Footer"/>
      <w:jc w:val="right"/>
    </w:pPr>
    <w:r>
      <w:t>P</w:t>
    </w:r>
    <w:r w:rsidR="001D2AF1">
      <w:t xml:space="preserve">age </w:t>
    </w:r>
    <w:sdt>
      <w:sdtPr>
        <w:id w:val="-6714802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2AF1">
          <w:t>1 of 2</w:t>
        </w:r>
      </w:sdtContent>
    </w:sdt>
  </w:p>
  <w:p w14:paraId="1A670D91" w14:textId="77777777" w:rsidR="00A26D40" w:rsidRDefault="00A26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8FA15" w14:textId="77777777" w:rsidR="007937BA" w:rsidRDefault="007937BA" w:rsidP="003862A4">
      <w:pPr>
        <w:spacing w:after="0" w:line="240" w:lineRule="auto"/>
      </w:pPr>
      <w:r>
        <w:separator/>
      </w:r>
    </w:p>
  </w:footnote>
  <w:footnote w:type="continuationSeparator" w:id="0">
    <w:p w14:paraId="5A5E1667" w14:textId="77777777" w:rsidR="007937BA" w:rsidRDefault="007937BA" w:rsidP="003862A4">
      <w:pPr>
        <w:spacing w:after="0" w:line="240" w:lineRule="auto"/>
      </w:pPr>
      <w:r>
        <w:continuationSeparator/>
      </w:r>
    </w:p>
  </w:footnote>
  <w:footnote w:type="continuationNotice" w:id="1">
    <w:p w14:paraId="7AF764A7" w14:textId="77777777" w:rsidR="007937BA" w:rsidRDefault="007937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E23E" w14:textId="2AEBDA0A" w:rsidR="003862A4" w:rsidRPr="003862A4" w:rsidRDefault="003862A4" w:rsidP="00BD7F64">
    <w:pPr>
      <w:pStyle w:val="Header"/>
      <w:spacing w:after="240"/>
      <w:jc w:val="center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C64"/>
    <w:multiLevelType w:val="hybridMultilevel"/>
    <w:tmpl w:val="F140B218"/>
    <w:lvl w:ilvl="0" w:tplc="AE8E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6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0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8A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63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2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A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6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C8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487519"/>
    <w:multiLevelType w:val="hybridMultilevel"/>
    <w:tmpl w:val="1B6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3ACD"/>
    <w:multiLevelType w:val="hybridMultilevel"/>
    <w:tmpl w:val="F92C9B2E"/>
    <w:lvl w:ilvl="0" w:tplc="C82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2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2E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8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E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8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45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722371"/>
    <w:multiLevelType w:val="hybridMultilevel"/>
    <w:tmpl w:val="AE1AB9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F405C4"/>
    <w:multiLevelType w:val="hybridMultilevel"/>
    <w:tmpl w:val="E25201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A4"/>
    <w:rsid w:val="0000601A"/>
    <w:rsid w:val="0004432B"/>
    <w:rsid w:val="00062DF9"/>
    <w:rsid w:val="00064E7F"/>
    <w:rsid w:val="00080FE8"/>
    <w:rsid w:val="00097798"/>
    <w:rsid w:val="000C494D"/>
    <w:rsid w:val="000D6441"/>
    <w:rsid w:val="00100B97"/>
    <w:rsid w:val="0011311B"/>
    <w:rsid w:val="00116374"/>
    <w:rsid w:val="001166AE"/>
    <w:rsid w:val="00133B5E"/>
    <w:rsid w:val="00150609"/>
    <w:rsid w:val="00151CF7"/>
    <w:rsid w:val="00165546"/>
    <w:rsid w:val="00171074"/>
    <w:rsid w:val="0018418F"/>
    <w:rsid w:val="0019468D"/>
    <w:rsid w:val="001A530B"/>
    <w:rsid w:val="001D2AF1"/>
    <w:rsid w:val="001E632B"/>
    <w:rsid w:val="001E6979"/>
    <w:rsid w:val="001F3A4C"/>
    <w:rsid w:val="001F7C57"/>
    <w:rsid w:val="00205731"/>
    <w:rsid w:val="00213378"/>
    <w:rsid w:val="00216702"/>
    <w:rsid w:val="0023550D"/>
    <w:rsid w:val="002451A4"/>
    <w:rsid w:val="00255ADD"/>
    <w:rsid w:val="002747FC"/>
    <w:rsid w:val="002A27EE"/>
    <w:rsid w:val="002D67A6"/>
    <w:rsid w:val="002E46A5"/>
    <w:rsid w:val="002F3F06"/>
    <w:rsid w:val="00301C18"/>
    <w:rsid w:val="003044C6"/>
    <w:rsid w:val="00311CF1"/>
    <w:rsid w:val="0031723A"/>
    <w:rsid w:val="003316B6"/>
    <w:rsid w:val="003409AD"/>
    <w:rsid w:val="00341800"/>
    <w:rsid w:val="003514BC"/>
    <w:rsid w:val="003610B4"/>
    <w:rsid w:val="00364011"/>
    <w:rsid w:val="00372CED"/>
    <w:rsid w:val="00374995"/>
    <w:rsid w:val="003862A4"/>
    <w:rsid w:val="00394B69"/>
    <w:rsid w:val="003B7D60"/>
    <w:rsid w:val="003F166C"/>
    <w:rsid w:val="003F4E12"/>
    <w:rsid w:val="004179E4"/>
    <w:rsid w:val="004234E2"/>
    <w:rsid w:val="00430A3F"/>
    <w:rsid w:val="00435136"/>
    <w:rsid w:val="00435CAE"/>
    <w:rsid w:val="00456889"/>
    <w:rsid w:val="0046264D"/>
    <w:rsid w:val="004628F5"/>
    <w:rsid w:val="0047429A"/>
    <w:rsid w:val="00490626"/>
    <w:rsid w:val="004A1A16"/>
    <w:rsid w:val="004B3A32"/>
    <w:rsid w:val="004E46D1"/>
    <w:rsid w:val="004E5045"/>
    <w:rsid w:val="004E67B7"/>
    <w:rsid w:val="00522C38"/>
    <w:rsid w:val="0052344E"/>
    <w:rsid w:val="005365B1"/>
    <w:rsid w:val="00537A18"/>
    <w:rsid w:val="00561FC2"/>
    <w:rsid w:val="00566352"/>
    <w:rsid w:val="00567438"/>
    <w:rsid w:val="0056789D"/>
    <w:rsid w:val="0057112F"/>
    <w:rsid w:val="005766F5"/>
    <w:rsid w:val="005920DF"/>
    <w:rsid w:val="00592390"/>
    <w:rsid w:val="005A3982"/>
    <w:rsid w:val="005D1687"/>
    <w:rsid w:val="005D3B19"/>
    <w:rsid w:val="005E0AD3"/>
    <w:rsid w:val="006069D4"/>
    <w:rsid w:val="0062291C"/>
    <w:rsid w:val="00642CB9"/>
    <w:rsid w:val="00645DEA"/>
    <w:rsid w:val="00646324"/>
    <w:rsid w:val="0065412A"/>
    <w:rsid w:val="00654FE8"/>
    <w:rsid w:val="00655E33"/>
    <w:rsid w:val="0066593A"/>
    <w:rsid w:val="00672B04"/>
    <w:rsid w:val="00675ED7"/>
    <w:rsid w:val="0068692E"/>
    <w:rsid w:val="006D3A79"/>
    <w:rsid w:val="006D77A4"/>
    <w:rsid w:val="006F2B6D"/>
    <w:rsid w:val="0070269F"/>
    <w:rsid w:val="00702945"/>
    <w:rsid w:val="0070488B"/>
    <w:rsid w:val="007129E7"/>
    <w:rsid w:val="00720B8E"/>
    <w:rsid w:val="007266AF"/>
    <w:rsid w:val="00727537"/>
    <w:rsid w:val="00734EB2"/>
    <w:rsid w:val="007356EE"/>
    <w:rsid w:val="00746F0A"/>
    <w:rsid w:val="0075412D"/>
    <w:rsid w:val="00767FD7"/>
    <w:rsid w:val="00773AC1"/>
    <w:rsid w:val="007937BA"/>
    <w:rsid w:val="00797E24"/>
    <w:rsid w:val="00797E59"/>
    <w:rsid w:val="007B3D16"/>
    <w:rsid w:val="007B6B67"/>
    <w:rsid w:val="007E4214"/>
    <w:rsid w:val="007E74E1"/>
    <w:rsid w:val="007F1EE3"/>
    <w:rsid w:val="007F3570"/>
    <w:rsid w:val="00823DE2"/>
    <w:rsid w:val="008505C9"/>
    <w:rsid w:val="00873C11"/>
    <w:rsid w:val="0088050B"/>
    <w:rsid w:val="00881FC8"/>
    <w:rsid w:val="008A5FA8"/>
    <w:rsid w:val="008C0959"/>
    <w:rsid w:val="008F3BB1"/>
    <w:rsid w:val="009324FF"/>
    <w:rsid w:val="00944D59"/>
    <w:rsid w:val="00956348"/>
    <w:rsid w:val="00962EF9"/>
    <w:rsid w:val="009709DF"/>
    <w:rsid w:val="00982E56"/>
    <w:rsid w:val="009B3FD6"/>
    <w:rsid w:val="009B633A"/>
    <w:rsid w:val="009F084D"/>
    <w:rsid w:val="00A00F64"/>
    <w:rsid w:val="00A10790"/>
    <w:rsid w:val="00A26D40"/>
    <w:rsid w:val="00A30ABD"/>
    <w:rsid w:val="00A3274A"/>
    <w:rsid w:val="00A3695E"/>
    <w:rsid w:val="00A426AC"/>
    <w:rsid w:val="00A55740"/>
    <w:rsid w:val="00A74D0C"/>
    <w:rsid w:val="00AA64CF"/>
    <w:rsid w:val="00AC21B6"/>
    <w:rsid w:val="00AD76E4"/>
    <w:rsid w:val="00B015DD"/>
    <w:rsid w:val="00B06A4A"/>
    <w:rsid w:val="00B172F6"/>
    <w:rsid w:val="00B20A6B"/>
    <w:rsid w:val="00B20BA1"/>
    <w:rsid w:val="00B253CF"/>
    <w:rsid w:val="00B5638E"/>
    <w:rsid w:val="00B61F30"/>
    <w:rsid w:val="00B80BE6"/>
    <w:rsid w:val="00BA5358"/>
    <w:rsid w:val="00BA55F4"/>
    <w:rsid w:val="00BB4BB5"/>
    <w:rsid w:val="00BB79C9"/>
    <w:rsid w:val="00BC0B00"/>
    <w:rsid w:val="00BC7FA1"/>
    <w:rsid w:val="00BD2045"/>
    <w:rsid w:val="00BD7F64"/>
    <w:rsid w:val="00BE6B5A"/>
    <w:rsid w:val="00BF410C"/>
    <w:rsid w:val="00BF4F6E"/>
    <w:rsid w:val="00BF704B"/>
    <w:rsid w:val="00C0556F"/>
    <w:rsid w:val="00C232FB"/>
    <w:rsid w:val="00C45EB3"/>
    <w:rsid w:val="00C661AA"/>
    <w:rsid w:val="00C75678"/>
    <w:rsid w:val="00C86620"/>
    <w:rsid w:val="00CB524B"/>
    <w:rsid w:val="00CB5316"/>
    <w:rsid w:val="00CB71BE"/>
    <w:rsid w:val="00CF673A"/>
    <w:rsid w:val="00D01348"/>
    <w:rsid w:val="00D17FBB"/>
    <w:rsid w:val="00D26434"/>
    <w:rsid w:val="00D368A0"/>
    <w:rsid w:val="00D5346B"/>
    <w:rsid w:val="00D70014"/>
    <w:rsid w:val="00D92D40"/>
    <w:rsid w:val="00DE1236"/>
    <w:rsid w:val="00DF3008"/>
    <w:rsid w:val="00E27B85"/>
    <w:rsid w:val="00E34E8B"/>
    <w:rsid w:val="00E365BE"/>
    <w:rsid w:val="00E6412F"/>
    <w:rsid w:val="00E64F6B"/>
    <w:rsid w:val="00E70E62"/>
    <w:rsid w:val="00EA0E1E"/>
    <w:rsid w:val="00EA1C32"/>
    <w:rsid w:val="00EB1544"/>
    <w:rsid w:val="00EF30DF"/>
    <w:rsid w:val="00F142B6"/>
    <w:rsid w:val="00F26FC5"/>
    <w:rsid w:val="00F409F6"/>
    <w:rsid w:val="00F4155F"/>
    <w:rsid w:val="00F43880"/>
    <w:rsid w:val="00F55BFE"/>
    <w:rsid w:val="00F62F42"/>
    <w:rsid w:val="00F875C8"/>
    <w:rsid w:val="00FB6214"/>
    <w:rsid w:val="00FB70C4"/>
    <w:rsid w:val="00FC60E8"/>
    <w:rsid w:val="00FD61DB"/>
    <w:rsid w:val="00FE0F84"/>
    <w:rsid w:val="0469F8A0"/>
    <w:rsid w:val="15E56EC2"/>
    <w:rsid w:val="22A482EA"/>
    <w:rsid w:val="2362833C"/>
    <w:rsid w:val="2A308A7C"/>
    <w:rsid w:val="3E44C828"/>
    <w:rsid w:val="527305CB"/>
    <w:rsid w:val="562B3989"/>
    <w:rsid w:val="5E15309F"/>
    <w:rsid w:val="5F7F45AB"/>
    <w:rsid w:val="603CCD73"/>
    <w:rsid w:val="60FEA161"/>
    <w:rsid w:val="7710D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8D14D"/>
  <w15:chartTrackingRefBased/>
  <w15:docId w15:val="{8AADB687-A4BA-4B2D-9E0E-FAE779A1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5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5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4"/>
  </w:style>
  <w:style w:type="paragraph" w:styleId="Footer">
    <w:name w:val="footer"/>
    <w:basedOn w:val="Normal"/>
    <w:link w:val="Foot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4"/>
  </w:style>
  <w:style w:type="character" w:styleId="Hyperlink">
    <w:name w:val="Hyperlink"/>
    <w:basedOn w:val="DefaultParagraphFont"/>
    <w:uiPriority w:val="99"/>
    <w:unhideWhenUsed/>
    <w:rsid w:val="00797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E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6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2D67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881FC8"/>
  </w:style>
  <w:style w:type="character" w:customStyle="1" w:styleId="normaltextrun">
    <w:name w:val="normaltextrun"/>
    <w:basedOn w:val="DefaultParagraphFont"/>
    <w:rsid w:val="00394B69"/>
  </w:style>
  <w:style w:type="character" w:customStyle="1" w:styleId="eop">
    <w:name w:val="eop"/>
    <w:basedOn w:val="DefaultParagraphFont"/>
    <w:rsid w:val="00394B69"/>
  </w:style>
  <w:style w:type="character" w:customStyle="1" w:styleId="Heading1Char">
    <w:name w:val="Heading 1 Char"/>
    <w:basedOn w:val="DefaultParagraphFont"/>
    <w:link w:val="Heading1"/>
    <w:uiPriority w:val="9"/>
    <w:rsid w:val="007F35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35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taconline.org/Resource/JWHaEa5BS77eGo7j7FylUg/Resource-rubric---hlp-5-interpret-and-communicate-assessment-information-to-collaboratively-design-and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ttaconline.org/Resource/JWHaEa5BS77tJiU-01nzug/Resource-rubric--hlp-4-use-multiple-sources-of-information-to-develop-a-comprehensive-understanding-of-a" TargetMode="External"/><Relationship Id="rId17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eedar.education.ufl.edu/high-leverage-practice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ttaconline.org/Resource/JWHaEa5BS77jPgj34jpI7w/Resource-rubric--hlp-12-systematically-design-instruction-toward-a-specific-learning-goal-vdoe-ttac-at-gm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taconline.org/Resource/JWHaEa5BS76f8v58BeBJYg/Resource-rubric--hlp-11-identify-and-prioritize-long--and-short-term-learning-goals-vdoe-ttac-at-gm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BE025-FA63-4687-AB78-8ADECB37AFD6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e57f6c35-541a-4073-a2f6-49dc8be0127c"/>
    <ds:schemaRef ds:uri="http://purl.org/dc/terms/"/>
    <ds:schemaRef ds:uri="http://schemas.microsoft.com/office/infopath/2007/PartnerControls"/>
    <ds:schemaRef ds:uri="67ced3dd-177e-454b-b64a-ad68f0d994e1"/>
  </ds:schemaRefs>
</ds:datastoreItem>
</file>

<file path=customXml/itemProps2.xml><?xml version="1.0" encoding="utf-8"?>
<ds:datastoreItem xmlns:ds="http://schemas.openxmlformats.org/officeDocument/2006/customXml" ds:itemID="{3F1CF8BC-25F4-489F-BA30-074D2DE1A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56D15-91C4-4E1C-B979-F996DE8B7C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BA6805-E44C-4C9F-B352-7CE1BE00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Creighton Martin</dc:creator>
  <cp:keywords/>
  <dc:description/>
  <cp:lastModifiedBy>Clare M  Talbert</cp:lastModifiedBy>
  <cp:revision>8</cp:revision>
  <dcterms:created xsi:type="dcterms:W3CDTF">2024-04-03T18:29:00Z</dcterms:created>
  <dcterms:modified xsi:type="dcterms:W3CDTF">2024-04-04T16:55:00Z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